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697B" w14:textId="0F36F264" w:rsidR="00AB38C7" w:rsidRDefault="00AB38C7" w:rsidP="00F84119">
      <w:pPr>
        <w:pStyle w:val="Titolo1"/>
        <w:ind w:left="142" w:right="118"/>
        <w:jc w:val="both"/>
        <w:rPr>
          <w:sz w:val="22"/>
        </w:rPr>
      </w:pPr>
      <w:bookmarkStart w:id="0" w:name="_Toc16041973"/>
      <w:r>
        <w:t>Scheda PTOF – Descrizione</w:t>
      </w:r>
      <w:bookmarkEnd w:id="0"/>
      <w:r>
        <w:t>: questa scheda r</w:t>
      </w:r>
      <w:r>
        <w:rPr>
          <w:sz w:val="22"/>
        </w:rPr>
        <w:t>iassume in un quadro sintetico gli elementi principali di un</w:t>
      </w:r>
      <w:bookmarkStart w:id="1" w:name="_GoBack"/>
      <w:bookmarkEnd w:id="1"/>
      <w:r>
        <w:rPr>
          <w:sz w:val="22"/>
        </w:rPr>
        <w:t xml:space="preserve"> progetto (responsabile, obiettivi, durata) del </w:t>
      </w:r>
      <w:r w:rsidR="004B29C3">
        <w:rPr>
          <w:sz w:val="22"/>
        </w:rPr>
        <w:t>P</w:t>
      </w:r>
      <w:r>
        <w:rPr>
          <w:sz w:val="22"/>
        </w:rPr>
        <w:t>iano dell</w:t>
      </w:r>
      <w:r w:rsidR="004B29C3">
        <w:rPr>
          <w:sz w:val="22"/>
        </w:rPr>
        <w:t>’O</w:t>
      </w:r>
      <w:r>
        <w:rPr>
          <w:sz w:val="22"/>
        </w:rPr>
        <w:t xml:space="preserve">fferta </w:t>
      </w:r>
      <w:r w:rsidR="004B29C3">
        <w:rPr>
          <w:sz w:val="22"/>
        </w:rPr>
        <w:t>F</w:t>
      </w:r>
      <w:r>
        <w:rPr>
          <w:sz w:val="22"/>
        </w:rPr>
        <w:t>ormativa e ne consente una visione uniforme.</w:t>
      </w:r>
    </w:p>
    <w:tbl>
      <w:tblPr>
        <w:tblW w:w="10226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26"/>
      </w:tblGrid>
      <w:tr w:rsidR="00AB38C7" w14:paraId="74062E59" w14:textId="77777777" w:rsidTr="0081399A">
        <w:trPr>
          <w:trHeight w:val="360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03E8C9" w14:textId="77777777" w:rsidR="00AB38C7" w:rsidRDefault="00AB38C7" w:rsidP="0081399A">
            <w:pPr>
              <w:rPr>
                <w:rFonts w:ascii="Arial" w:eastAsia="Arial Unicode MS" w:hAnsi="Arial" w:cs="Arial"/>
                <w:b/>
                <w:bCs/>
                <w:szCs w:val="28"/>
              </w:rPr>
            </w:pPr>
            <w:r>
              <w:rPr>
                <w:rFonts w:ascii="Arial" w:hAnsi="Arial" w:cs="Arial"/>
                <w:b/>
                <w:bCs/>
                <w:szCs w:val="28"/>
              </w:rPr>
              <w:t>Sezione 1 - Descrittiva</w:t>
            </w:r>
          </w:p>
        </w:tc>
      </w:tr>
      <w:tr w:rsidR="00AB38C7" w14:paraId="56D3BAB0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2D098A" w14:textId="77777777" w:rsidR="00AB38C7" w:rsidRDefault="00AB38C7" w:rsidP="0081399A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1.1 Denominazione progetto</w:t>
            </w:r>
          </w:p>
        </w:tc>
      </w:tr>
      <w:tr w:rsidR="00AB38C7" w14:paraId="101E640F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DDDB0" w14:textId="77777777" w:rsidR="00AB38C7" w:rsidRDefault="00AB38C7" w:rsidP="0081399A">
            <w:pPr>
              <w:rPr>
                <w:rFonts w:ascii="Arial" w:eastAsia="Arial Unicode MS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 xml:space="preserve">Indicare Codice e denominazione del progetto </w:t>
            </w:r>
          </w:p>
        </w:tc>
      </w:tr>
      <w:tr w:rsidR="00AB38C7" w14:paraId="5D098EF2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F152FC" w14:textId="77777777" w:rsidR="00AB38C7" w:rsidRDefault="00AB38C7" w:rsidP="0081399A">
            <w:pPr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 w:rsidR="00AB38C7" w14:paraId="56A516BE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BDCE6D" w14:textId="77777777" w:rsidR="00AB38C7" w:rsidRDefault="00AB38C7" w:rsidP="0081399A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AB38C7" w14:paraId="72830E8D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666D7D" w14:textId="77777777" w:rsidR="00AB38C7" w:rsidRDefault="00AB38C7" w:rsidP="0081399A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1.2 Responsabile progetto</w:t>
            </w:r>
          </w:p>
        </w:tc>
      </w:tr>
      <w:tr w:rsidR="00AB38C7" w14:paraId="23602573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235A1" w14:textId="77777777" w:rsidR="00AB38C7" w:rsidRDefault="00AB38C7" w:rsidP="0081399A">
            <w:pPr>
              <w:rPr>
                <w:rFonts w:ascii="Arial" w:eastAsia="Arial Unicode MS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 xml:space="preserve">Indicare Il responsabile del progetto </w:t>
            </w:r>
          </w:p>
        </w:tc>
      </w:tr>
      <w:tr w:rsidR="00AB38C7" w14:paraId="478B5DC1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97CF4" w14:textId="77777777" w:rsidR="00AB38C7" w:rsidRDefault="00AB38C7" w:rsidP="0081399A">
            <w:pPr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 w:rsidR="00AB38C7" w14:paraId="1ECDE288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988908" w14:textId="77777777" w:rsidR="00AB38C7" w:rsidRDefault="00AB38C7" w:rsidP="0081399A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AB38C7" w14:paraId="2F65E659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784117" w14:textId="77777777" w:rsidR="00AB38C7" w:rsidRDefault="00AB38C7" w:rsidP="0081399A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1.3 Obiettivi</w:t>
            </w:r>
          </w:p>
        </w:tc>
      </w:tr>
      <w:tr w:rsidR="00AB38C7" w14:paraId="61DCD749" w14:textId="77777777" w:rsidTr="0081399A">
        <w:trPr>
          <w:trHeight w:val="585"/>
          <w:jc w:val="center"/>
        </w:trPr>
        <w:tc>
          <w:tcPr>
            <w:tcW w:w="10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2B9BF" w14:textId="77777777" w:rsidR="00AB38C7" w:rsidRDefault="00AB38C7" w:rsidP="0081399A">
            <w:pPr>
              <w:rPr>
                <w:rFonts w:ascii="Arial" w:eastAsia="Arial Unicode MS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 xml:space="preserve">Descrivere gli obiettivi misurabili che si intendono perseguire, i destinatari a cui si rivolge, le finalità e le metodologie utilizzate. Illustrare eventuali rapporti con altre istituzioni. </w:t>
            </w:r>
          </w:p>
        </w:tc>
      </w:tr>
      <w:tr w:rsidR="00AB38C7" w14:paraId="46BDB65E" w14:textId="77777777" w:rsidTr="0081399A">
        <w:trPr>
          <w:trHeight w:val="1134"/>
          <w:jc w:val="center"/>
        </w:trPr>
        <w:tc>
          <w:tcPr>
            <w:tcW w:w="10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BF1F2" w14:textId="77777777" w:rsidR="00AB38C7" w:rsidRDefault="00AB38C7" w:rsidP="0081399A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 </w:t>
            </w:r>
          </w:p>
        </w:tc>
      </w:tr>
      <w:tr w:rsidR="00AB38C7" w14:paraId="5776F834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0A0BE3" w14:textId="77777777" w:rsidR="00AB38C7" w:rsidRDefault="00AB38C7" w:rsidP="0081399A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AB38C7" w14:paraId="0B81239C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1CBCBC" w14:textId="77777777" w:rsidR="00AB38C7" w:rsidRDefault="00AB38C7" w:rsidP="0081399A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1.4 Durata</w:t>
            </w:r>
          </w:p>
        </w:tc>
      </w:tr>
      <w:tr w:rsidR="00AB38C7" w14:paraId="4E500340" w14:textId="77777777" w:rsidTr="0081399A">
        <w:trPr>
          <w:trHeight w:val="765"/>
          <w:jc w:val="center"/>
        </w:trPr>
        <w:tc>
          <w:tcPr>
            <w:tcW w:w="10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3FCAB2" w14:textId="77777777" w:rsidR="00AB38C7" w:rsidRDefault="00AB38C7" w:rsidP="0081399A">
            <w:pPr>
              <w:rPr>
                <w:rFonts w:ascii="Arial" w:eastAsia="Arial Unicode MS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Descrivere l'arco temporale nel quale il progetto si attua, illustrare le fasi operative individuando le attività da svolgere in un anno finanziario separat</w:t>
            </w:r>
            <w:r w:rsidR="004B29C3">
              <w:rPr>
                <w:rFonts w:ascii="Arial" w:hAnsi="Arial" w:cs="Arial"/>
                <w:i/>
                <w:iCs/>
                <w:sz w:val="20"/>
              </w:rPr>
              <w:t>ame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nte da quelle da svolgere in un altro. </w:t>
            </w:r>
          </w:p>
        </w:tc>
      </w:tr>
      <w:tr w:rsidR="00AB38C7" w14:paraId="16AA0221" w14:textId="77777777" w:rsidTr="0081399A">
        <w:trPr>
          <w:trHeight w:val="1134"/>
          <w:jc w:val="center"/>
        </w:trPr>
        <w:tc>
          <w:tcPr>
            <w:tcW w:w="10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99A05D" w14:textId="77777777" w:rsidR="00AB38C7" w:rsidRDefault="00AB38C7" w:rsidP="0081399A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 </w:t>
            </w:r>
          </w:p>
        </w:tc>
      </w:tr>
      <w:tr w:rsidR="00AB38C7" w14:paraId="5D0F1D7C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2066A9" w14:textId="77777777" w:rsidR="00AB38C7" w:rsidRDefault="00AB38C7" w:rsidP="0081399A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AB38C7" w14:paraId="00172465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EB11D0" w14:textId="77777777" w:rsidR="00AB38C7" w:rsidRDefault="00AB38C7" w:rsidP="0081399A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1.5 - Risorse umane</w:t>
            </w:r>
          </w:p>
        </w:tc>
      </w:tr>
      <w:tr w:rsidR="00AB38C7" w14:paraId="18AAD132" w14:textId="77777777" w:rsidTr="0081399A">
        <w:trPr>
          <w:trHeight w:val="765"/>
          <w:jc w:val="center"/>
        </w:trPr>
        <w:tc>
          <w:tcPr>
            <w:tcW w:w="10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DBE347" w14:textId="77777777" w:rsidR="00AB38C7" w:rsidRDefault="00AB38C7" w:rsidP="0081399A">
            <w:pPr>
              <w:rPr>
                <w:rFonts w:ascii="Arial" w:eastAsia="Arial Unicode MS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Indicare i profili di riferimento dei docenti, dei non docenti e dei collaboratori esterni che si prevede di utilizzare. Indicare i nominativi delle persone che ricopriranno ruoli rilevanti. Separare le utilizzazioni per anno finanziario.</w:t>
            </w:r>
          </w:p>
        </w:tc>
      </w:tr>
      <w:tr w:rsidR="00AB38C7" w14:paraId="5B7A7437" w14:textId="77777777" w:rsidTr="0081399A">
        <w:trPr>
          <w:trHeight w:val="1134"/>
          <w:jc w:val="center"/>
        </w:trPr>
        <w:tc>
          <w:tcPr>
            <w:tcW w:w="10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82759" w14:textId="77777777" w:rsidR="00AB38C7" w:rsidRDefault="00AB38C7" w:rsidP="0081399A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 </w:t>
            </w:r>
          </w:p>
        </w:tc>
      </w:tr>
      <w:tr w:rsidR="00AB38C7" w14:paraId="5B7E6826" w14:textId="77777777" w:rsidTr="0081399A">
        <w:trPr>
          <w:trHeight w:val="240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94590" w14:textId="77777777" w:rsidR="00AB38C7" w:rsidRDefault="00AB38C7" w:rsidP="0081399A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AB38C7" w14:paraId="72AE310F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6E548C" w14:textId="77777777" w:rsidR="00AB38C7" w:rsidRDefault="00AB38C7" w:rsidP="0081399A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1.6 - Beni e servizi</w:t>
            </w:r>
          </w:p>
        </w:tc>
      </w:tr>
      <w:tr w:rsidR="00AB38C7" w14:paraId="65408854" w14:textId="77777777" w:rsidTr="0081399A">
        <w:trPr>
          <w:trHeight w:val="510"/>
          <w:jc w:val="center"/>
        </w:trPr>
        <w:tc>
          <w:tcPr>
            <w:tcW w:w="10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D011D" w14:textId="77777777" w:rsidR="00AB38C7" w:rsidRDefault="00AB38C7" w:rsidP="0081399A">
            <w:pPr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Indicare le risorse logistiche ed organizzative che si prevede di utilizzare per la realizzazione. Separare gli acquisti da effettuare per anno finanziario.</w:t>
            </w:r>
          </w:p>
        </w:tc>
      </w:tr>
      <w:tr w:rsidR="00AB38C7" w14:paraId="5A241D86" w14:textId="77777777" w:rsidTr="0081399A">
        <w:trPr>
          <w:trHeight w:val="1134"/>
          <w:jc w:val="center"/>
        </w:trPr>
        <w:tc>
          <w:tcPr>
            <w:tcW w:w="10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BAF3B3" w14:textId="77777777" w:rsidR="00AB38C7" w:rsidRDefault="00AB38C7" w:rsidP="0081399A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 </w:t>
            </w:r>
          </w:p>
        </w:tc>
      </w:tr>
      <w:tr w:rsidR="00AB38C7" w14:paraId="70ACC741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E3F49" w14:textId="77777777" w:rsidR="00E35142" w:rsidRDefault="00E35142" w:rsidP="0081399A">
            <w:pPr>
              <w:pStyle w:val="font5"/>
              <w:spacing w:before="120" w:beforeAutospacing="0" w:after="0" w:afterAutospacing="0"/>
              <w:rPr>
                <w:rFonts w:eastAsia="Times New Roman"/>
                <w:szCs w:val="24"/>
              </w:rPr>
            </w:pPr>
          </w:p>
          <w:p w14:paraId="368D957E" w14:textId="6C563212" w:rsidR="00AB38C7" w:rsidRDefault="00AB38C7" w:rsidP="0081399A">
            <w:pPr>
              <w:pStyle w:val="font5"/>
              <w:spacing w:before="120" w:beforeAutospacing="0" w:after="0" w:afterAutospacing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Data __/__/__</w:t>
            </w:r>
            <w:r w:rsidR="00E35142">
              <w:rPr>
                <w:rFonts w:eastAsia="Times New Roman"/>
                <w:szCs w:val="24"/>
              </w:rPr>
              <w:t>_____</w:t>
            </w:r>
          </w:p>
        </w:tc>
      </w:tr>
      <w:tr w:rsidR="00AB38C7" w14:paraId="522CCA61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650991" w14:textId="77777777" w:rsidR="00AB38C7" w:rsidRDefault="00AB38C7" w:rsidP="0081399A">
            <w:pPr>
              <w:ind w:left="3969"/>
              <w:jc w:val="center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 RESPONSABILE</w:t>
            </w:r>
          </w:p>
        </w:tc>
      </w:tr>
      <w:tr w:rsidR="00AB38C7" w14:paraId="518E3B9A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5CC8C0" w14:textId="77777777" w:rsidR="00AB38C7" w:rsidRDefault="00AB38C7" w:rsidP="0081399A">
            <w:pPr>
              <w:ind w:left="3969"/>
              <w:jc w:val="center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DEL PROGETTO</w:t>
            </w:r>
          </w:p>
        </w:tc>
      </w:tr>
      <w:tr w:rsidR="00AB38C7" w14:paraId="5A0C0EED" w14:textId="77777777" w:rsidTr="0081399A">
        <w:trPr>
          <w:trHeight w:val="255"/>
          <w:jc w:val="center"/>
        </w:trPr>
        <w:tc>
          <w:tcPr>
            <w:tcW w:w="102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915238" w14:textId="77777777" w:rsidR="00AB38C7" w:rsidRDefault="00AB38C7" w:rsidP="0081399A">
            <w:pPr>
              <w:rPr>
                <w:rFonts w:ascii="Arial" w:eastAsia="Arial Unicode MS" w:hAnsi="Arial" w:cs="Arial"/>
                <w:sz w:val="20"/>
              </w:rPr>
            </w:pPr>
          </w:p>
        </w:tc>
      </w:tr>
    </w:tbl>
    <w:p w14:paraId="1BA5791C" w14:textId="77777777" w:rsidR="00BC175C" w:rsidRDefault="00BC175C" w:rsidP="002D2848">
      <w:pPr>
        <w:pStyle w:val="Titolo1"/>
      </w:pPr>
    </w:p>
    <w:sectPr w:rsidR="00BC175C" w:rsidSect="00AB38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47C0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1E40A80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2B700C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66F"/>
    <w:rsid w:val="00016249"/>
    <w:rsid w:val="000B58DF"/>
    <w:rsid w:val="00144DBE"/>
    <w:rsid w:val="001C404D"/>
    <w:rsid w:val="002D2848"/>
    <w:rsid w:val="003D6957"/>
    <w:rsid w:val="004B29C3"/>
    <w:rsid w:val="005552A8"/>
    <w:rsid w:val="00746602"/>
    <w:rsid w:val="0075366F"/>
    <w:rsid w:val="0081399A"/>
    <w:rsid w:val="00AB38C7"/>
    <w:rsid w:val="00B55484"/>
    <w:rsid w:val="00BC175C"/>
    <w:rsid w:val="00C86FBC"/>
    <w:rsid w:val="00D81464"/>
    <w:rsid w:val="00E35142"/>
    <w:rsid w:val="00F8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D9D47"/>
  <w15:chartTrackingRefBased/>
  <w15:docId w15:val="{B129E308-0EB7-46AF-ABDD-654E91576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verflowPunct w:val="0"/>
      <w:autoSpaceDE w:val="0"/>
      <w:autoSpaceDN w:val="0"/>
      <w:adjustRightInd w:val="0"/>
      <w:spacing w:after="120"/>
      <w:textAlignment w:val="baseline"/>
      <w:outlineLvl w:val="0"/>
    </w:pPr>
    <w:rPr>
      <w:rFonts w:ascii="Garamond" w:hAnsi="Garamond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Titolo">
    <w:name w:val="Title"/>
    <w:basedOn w:val="Normale"/>
    <w:qFormat/>
    <w:pPr>
      <w:tabs>
        <w:tab w:val="right" w:pos="9000"/>
      </w:tabs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Garamond" w:hAnsi="Garamond"/>
      <w:b/>
      <w:sz w:val="26"/>
      <w:szCs w:val="20"/>
    </w:rPr>
  </w:style>
  <w:style w:type="paragraph" w:customStyle="1" w:styleId="font5">
    <w:name w:val="font5"/>
    <w:basedOn w:val="Normale"/>
    <w:pPr>
      <w:spacing w:before="100" w:beforeAutospacing="1" w:after="100" w:afterAutospacing="1"/>
    </w:pPr>
    <w:rPr>
      <w:rFonts w:ascii="Arial" w:eastAsia="Arial Unicode MS" w:hAnsi="Arial" w:cs="Arial"/>
      <w:sz w:val="20"/>
      <w:szCs w:val="20"/>
    </w:rPr>
  </w:style>
  <w:style w:type="paragraph" w:customStyle="1" w:styleId="NormaleWeb1">
    <w:name w:val="Normale (Web)1"/>
    <w:basedOn w:val="Normale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POF 1 – Descrizione</vt:lpstr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POF 1 – Descrizione</dc:title>
  <dc:subject/>
  <dc:creator>Ivan Costantino</dc:creator>
  <cp:keywords/>
  <cp:lastModifiedBy>Vicepresidenza</cp:lastModifiedBy>
  <cp:revision>3</cp:revision>
  <dcterms:created xsi:type="dcterms:W3CDTF">2025-09-22T15:19:00Z</dcterms:created>
  <dcterms:modified xsi:type="dcterms:W3CDTF">2025-09-24T07:01:00Z</dcterms:modified>
</cp:coreProperties>
</file>